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D0" w:rsidRPr="00C91867" w:rsidRDefault="00A07FD0" w:rsidP="00A07FD0">
      <w:pPr>
        <w:pStyle w:val="Title"/>
        <w:bidi/>
        <w:jc w:val="center"/>
        <w:rPr>
          <w:rFonts w:ascii="Cooper Std Black" w:hAnsi="Cooper Std Black"/>
          <w:b/>
          <w:sz w:val="56"/>
          <w:rtl/>
        </w:rPr>
      </w:pPr>
      <w:r w:rsidRPr="00C91867">
        <w:rPr>
          <w:rFonts w:ascii="Cooper Std Black" w:hAnsi="Cooper Std Black" w:hint="cs"/>
          <w:b/>
          <w:sz w:val="56"/>
          <w:rtl/>
        </w:rPr>
        <w:t>السيرة الذاتية</w:t>
      </w:r>
    </w:p>
    <w:p w:rsidR="00722921" w:rsidRDefault="00722921" w:rsidP="00C91867">
      <w:pPr>
        <w:bidi/>
        <w:jc w:val="center"/>
        <w:rPr>
          <w:color w:val="0070C0"/>
          <w:sz w:val="28"/>
          <w:szCs w:val="28"/>
          <w:rtl/>
          <w:lang w:bidi="ar-AE"/>
        </w:rPr>
      </w:pPr>
    </w:p>
    <w:p w:rsidR="00C91867" w:rsidRDefault="00722921" w:rsidP="00722921">
      <w:pPr>
        <w:bidi/>
        <w:jc w:val="center"/>
        <w:rPr>
          <w:color w:val="0070C0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1257300" cy="1485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FD0" w:rsidRPr="00F43A02" w:rsidRDefault="00A07FD0" w:rsidP="00C91867">
      <w:pPr>
        <w:bidi/>
        <w:rPr>
          <w:color w:val="0070C0"/>
          <w:rtl/>
        </w:rPr>
      </w:pPr>
      <w:r w:rsidRPr="00F43A02">
        <w:rPr>
          <w:rFonts w:hint="cs"/>
          <w:color w:val="0070C0"/>
          <w:sz w:val="28"/>
          <w:szCs w:val="28"/>
          <w:rtl/>
        </w:rPr>
        <w:t>أولا : البيانات الشخ</w:t>
      </w:r>
      <w:r w:rsidR="00C91867">
        <w:rPr>
          <w:rFonts w:hint="cs"/>
          <w:color w:val="0070C0"/>
          <w:sz w:val="28"/>
          <w:szCs w:val="28"/>
          <w:rtl/>
        </w:rPr>
        <w:t>صية</w:t>
      </w:r>
      <w:r w:rsidR="00C91867">
        <w:rPr>
          <w:rFonts w:hint="cs"/>
          <w:color w:val="0070C0"/>
          <w:sz w:val="28"/>
          <w:szCs w:val="28"/>
          <w:rtl/>
        </w:rPr>
        <w:tab/>
      </w:r>
      <w:r w:rsidR="00C91867">
        <w:rPr>
          <w:rFonts w:hint="cs"/>
          <w:color w:val="0070C0"/>
          <w:sz w:val="28"/>
          <w:szCs w:val="28"/>
          <w:rtl/>
        </w:rPr>
        <w:tab/>
      </w:r>
      <w:r w:rsidR="00C91867">
        <w:rPr>
          <w:rFonts w:hint="cs"/>
          <w:color w:val="0070C0"/>
          <w:sz w:val="28"/>
          <w:szCs w:val="28"/>
          <w:rtl/>
        </w:rPr>
        <w:tab/>
      </w:r>
      <w:r w:rsidR="00C91867">
        <w:rPr>
          <w:rFonts w:hint="cs"/>
          <w:color w:val="0070C0"/>
          <w:sz w:val="28"/>
          <w:szCs w:val="28"/>
          <w:rtl/>
        </w:rPr>
        <w:tab/>
      </w:r>
      <w:r w:rsidR="00C91867">
        <w:rPr>
          <w:rFonts w:hint="cs"/>
          <w:color w:val="0070C0"/>
          <w:sz w:val="28"/>
          <w:szCs w:val="28"/>
          <w:rtl/>
        </w:rPr>
        <w:tab/>
      </w:r>
      <w:r w:rsidR="00C91867">
        <w:rPr>
          <w:rFonts w:hint="cs"/>
          <w:color w:val="0070C0"/>
          <w:sz w:val="28"/>
          <w:szCs w:val="28"/>
          <w:rtl/>
        </w:rPr>
        <w:tab/>
      </w:r>
    </w:p>
    <w:p w:rsidR="00EF14B5" w:rsidRDefault="004B54BF" w:rsidP="00C91867">
      <w:pPr>
        <w:bidi/>
        <w:rPr>
          <w:rtl/>
        </w:rPr>
      </w:pPr>
      <w:r>
        <w:rPr>
          <w:rFonts w:hint="cs"/>
          <w:rtl/>
        </w:rPr>
        <w:t>الاسم</w:t>
      </w:r>
      <w:r w:rsidR="00073C1E">
        <w:rPr>
          <w:rFonts w:hint="cs"/>
          <w:rtl/>
        </w:rPr>
        <w:tab/>
      </w:r>
      <w:r w:rsidR="00073C1E">
        <w:rPr>
          <w:rFonts w:hint="cs"/>
          <w:rtl/>
        </w:rPr>
        <w:tab/>
      </w:r>
      <w:r w:rsidR="00073C1E">
        <w:rPr>
          <w:rFonts w:hint="cs"/>
          <w:rtl/>
        </w:rPr>
        <w:tab/>
        <w:t>:  إبراهيم إبراهيم محمد الوكيل</w:t>
      </w:r>
    </w:p>
    <w:p w:rsidR="00073C1E" w:rsidRDefault="004B54BF" w:rsidP="00073C1E">
      <w:pPr>
        <w:bidi/>
        <w:rPr>
          <w:rtl/>
        </w:rPr>
      </w:pPr>
      <w:r>
        <w:rPr>
          <w:rFonts w:hint="cs"/>
          <w:rtl/>
        </w:rPr>
        <w:t>العنوان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:  كفر الصارم البحري</w:t>
      </w:r>
      <w:r w:rsidR="00073C1E">
        <w:rPr>
          <w:rtl/>
        </w:rPr>
        <w:t>–</w:t>
      </w:r>
      <w:r w:rsidR="00073C1E">
        <w:rPr>
          <w:rFonts w:hint="cs"/>
          <w:rtl/>
        </w:rPr>
        <w:t xml:space="preserve"> مركز سمنود</w:t>
      </w:r>
      <w:r w:rsidR="00073C1E">
        <w:rPr>
          <w:rtl/>
        </w:rPr>
        <w:t>–</w:t>
      </w:r>
      <w:r w:rsidR="00073C1E">
        <w:rPr>
          <w:rFonts w:hint="cs"/>
          <w:rtl/>
        </w:rPr>
        <w:t xml:space="preserve"> محافظة الغربية</w:t>
      </w:r>
    </w:p>
    <w:p w:rsidR="00073C1E" w:rsidRDefault="00073C1E" w:rsidP="00073C1E">
      <w:pPr>
        <w:bidi/>
        <w:rPr>
          <w:rtl/>
        </w:rPr>
      </w:pPr>
      <w:r>
        <w:rPr>
          <w:rFonts w:hint="cs"/>
          <w:rtl/>
        </w:rPr>
        <w:t>تليفون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:  </w:t>
      </w:r>
      <w:r w:rsidR="00AA21F0">
        <w:rPr>
          <w:rtl/>
        </w:rPr>
        <w:t>01121989710</w:t>
      </w:r>
    </w:p>
    <w:p w:rsidR="00073C1E" w:rsidRDefault="00262F44" w:rsidP="00262F44">
      <w:pPr>
        <w:bidi/>
        <w:spacing w:line="480" w:lineRule="auto"/>
        <w:rPr>
          <w:rtl/>
          <w:lang w:bidi="ar-AE"/>
        </w:rPr>
      </w:pPr>
      <w:r>
        <w:rPr>
          <w:rFonts w:hint="cs"/>
          <w:rtl/>
        </w:rPr>
        <w:t>إميل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:</w:t>
      </w:r>
      <w:r w:rsidRPr="00262F44">
        <w:rPr>
          <w:u w:val="single"/>
        </w:rPr>
        <w:t xml:space="preserve">mh_mzibrahim@yahoo.com </w:t>
      </w:r>
    </w:p>
    <w:p w:rsidR="00073C1E" w:rsidRDefault="00073C1E" w:rsidP="00C91867">
      <w:pPr>
        <w:bidi/>
        <w:spacing w:line="480" w:lineRule="auto"/>
        <w:rPr>
          <w:rtl/>
        </w:rPr>
      </w:pPr>
      <w:r>
        <w:rPr>
          <w:rFonts w:hint="cs"/>
          <w:rtl/>
        </w:rPr>
        <w:t>تاريخ الميلاد</w:t>
      </w:r>
      <w:r>
        <w:rPr>
          <w:rFonts w:hint="cs"/>
          <w:rtl/>
        </w:rPr>
        <w:tab/>
      </w:r>
      <w:r>
        <w:rPr>
          <w:rFonts w:hint="cs"/>
          <w:rtl/>
        </w:rPr>
        <w:tab/>
        <w:t>:  3 / 12 / 1978</w:t>
      </w:r>
      <w:r w:rsidR="00C91867">
        <w:rPr>
          <w:rFonts w:hint="cs"/>
          <w:rtl/>
        </w:rPr>
        <w:tab/>
      </w:r>
      <w:r w:rsidR="00722921">
        <w:rPr>
          <w:rFonts w:hint="cs"/>
          <w:rtl/>
        </w:rPr>
        <w:t>م</w:t>
      </w:r>
      <w:r w:rsidR="00C91867">
        <w:rPr>
          <w:rFonts w:hint="cs"/>
          <w:rtl/>
        </w:rPr>
        <w:tab/>
      </w:r>
      <w:r w:rsidR="00C91867">
        <w:rPr>
          <w:rFonts w:hint="cs"/>
          <w:rtl/>
        </w:rPr>
        <w:tab/>
      </w:r>
      <w:r w:rsidR="00C91867">
        <w:rPr>
          <w:rFonts w:hint="cs"/>
          <w:rtl/>
        </w:rPr>
        <w:tab/>
      </w:r>
      <w:r w:rsidR="00C91867">
        <w:rPr>
          <w:rFonts w:hint="cs"/>
          <w:rtl/>
        </w:rPr>
        <w:tab/>
      </w:r>
      <w:r w:rsidR="00C91867">
        <w:rPr>
          <w:rFonts w:hint="cs"/>
          <w:rtl/>
        </w:rPr>
        <w:tab/>
      </w:r>
    </w:p>
    <w:p w:rsidR="00073C1E" w:rsidRDefault="00073C1E" w:rsidP="000D6CCA">
      <w:pPr>
        <w:bidi/>
        <w:spacing w:line="480" w:lineRule="auto"/>
        <w:rPr>
          <w:rtl/>
        </w:rPr>
      </w:pPr>
      <w:r>
        <w:rPr>
          <w:rFonts w:hint="cs"/>
          <w:rtl/>
        </w:rPr>
        <w:t>العمر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:  </w:t>
      </w:r>
      <w:r w:rsidR="000D6CCA">
        <w:rPr>
          <w:rFonts w:hint="cs"/>
          <w:rtl/>
        </w:rPr>
        <w:t>ستة</w:t>
      </w:r>
      <w:r w:rsidR="0034273A">
        <w:rPr>
          <w:rFonts w:hint="cs"/>
          <w:rtl/>
        </w:rPr>
        <w:t xml:space="preserve"> و </w:t>
      </w:r>
      <w:r>
        <w:rPr>
          <w:rFonts w:hint="cs"/>
          <w:rtl/>
        </w:rPr>
        <w:t>ثلاثون عاما</w:t>
      </w:r>
    </w:p>
    <w:p w:rsidR="00073C1E" w:rsidRDefault="00073C1E" w:rsidP="00073C1E">
      <w:pPr>
        <w:bidi/>
        <w:spacing w:line="480" w:lineRule="auto"/>
        <w:rPr>
          <w:rtl/>
        </w:rPr>
      </w:pPr>
      <w:r>
        <w:rPr>
          <w:rFonts w:hint="cs"/>
          <w:rtl/>
        </w:rPr>
        <w:t>محل الميلاد</w:t>
      </w:r>
      <w:r>
        <w:rPr>
          <w:rFonts w:hint="cs"/>
          <w:rtl/>
        </w:rPr>
        <w:tab/>
      </w:r>
      <w:r>
        <w:rPr>
          <w:rFonts w:hint="cs"/>
          <w:rtl/>
        </w:rPr>
        <w:tab/>
        <w:t>:  جمهورية مصر العربية</w:t>
      </w:r>
    </w:p>
    <w:p w:rsidR="00073C1E" w:rsidRDefault="0034273A" w:rsidP="00073C1E">
      <w:pPr>
        <w:bidi/>
        <w:spacing w:line="480" w:lineRule="auto"/>
        <w:rPr>
          <w:rtl/>
        </w:rPr>
      </w:pPr>
      <w:r>
        <w:rPr>
          <w:rFonts w:hint="cs"/>
          <w:rtl/>
        </w:rPr>
        <w:t>الجنسية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:  مصري</w:t>
      </w:r>
    </w:p>
    <w:p w:rsidR="00A07FD0" w:rsidRDefault="00A07FD0" w:rsidP="004B54BF">
      <w:pPr>
        <w:bidi/>
        <w:spacing w:line="480" w:lineRule="auto"/>
      </w:pPr>
      <w:r>
        <w:rPr>
          <w:rFonts w:hint="cs"/>
          <w:rtl/>
        </w:rPr>
        <w:t>رقم جواز السفر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:  </w:t>
      </w:r>
      <w:r w:rsidR="004B54BF">
        <w:t>a05129523</w:t>
      </w:r>
    </w:p>
    <w:p w:rsidR="00A07FD0" w:rsidRDefault="0034273A" w:rsidP="00A07FD0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الحالة </w:t>
      </w:r>
      <w:r w:rsidR="007A09A5">
        <w:rPr>
          <w:rFonts w:hint="cs"/>
          <w:rtl/>
        </w:rPr>
        <w:t>الاجتماعية</w:t>
      </w:r>
      <w:r w:rsidR="00A07FD0">
        <w:rPr>
          <w:rFonts w:hint="cs"/>
          <w:rtl/>
        </w:rPr>
        <w:tab/>
      </w:r>
      <w:r w:rsidR="00A07FD0">
        <w:rPr>
          <w:rFonts w:hint="cs"/>
          <w:rtl/>
        </w:rPr>
        <w:tab/>
        <w:t>:  متزوج</w:t>
      </w:r>
    </w:p>
    <w:p w:rsidR="00A07FD0" w:rsidRDefault="00A07FD0" w:rsidP="00A07FD0">
      <w:pPr>
        <w:bidi/>
        <w:spacing w:line="480" w:lineRule="auto"/>
        <w:rPr>
          <w:rtl/>
        </w:rPr>
      </w:pPr>
      <w:r>
        <w:rPr>
          <w:rFonts w:hint="cs"/>
          <w:rtl/>
        </w:rPr>
        <w:t>الديانة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: مسلم</w:t>
      </w:r>
    </w:p>
    <w:p w:rsidR="00A07FD0" w:rsidRDefault="007A09A5" w:rsidP="00A07FD0">
      <w:pPr>
        <w:bidi/>
        <w:spacing w:line="480" w:lineRule="auto"/>
        <w:rPr>
          <w:rtl/>
        </w:rPr>
      </w:pPr>
      <w:r>
        <w:rPr>
          <w:rFonts w:hint="cs"/>
          <w:rtl/>
        </w:rPr>
        <w:t>الجنس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:  عربي</w:t>
      </w:r>
    </w:p>
    <w:p w:rsidR="00A07FD0" w:rsidRDefault="00A07FD0" w:rsidP="0034273A">
      <w:pPr>
        <w:bidi/>
        <w:spacing w:line="480" w:lineRule="auto"/>
        <w:rPr>
          <w:rtl/>
        </w:rPr>
      </w:pPr>
      <w:r>
        <w:rPr>
          <w:rFonts w:hint="cs"/>
          <w:rtl/>
        </w:rPr>
        <w:t>عدد الأولاد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:  </w:t>
      </w:r>
      <w:r w:rsidR="007A09A5">
        <w:rPr>
          <w:rFonts w:hint="cs"/>
          <w:rtl/>
        </w:rPr>
        <w:t>ا</w:t>
      </w:r>
      <w:r w:rsidR="0034273A">
        <w:rPr>
          <w:rFonts w:hint="cs"/>
          <w:rtl/>
        </w:rPr>
        <w:t>ثنان</w:t>
      </w:r>
    </w:p>
    <w:p w:rsidR="005D3FC1" w:rsidRDefault="005D3FC1" w:rsidP="005D3FC1">
      <w:pPr>
        <w:bidi/>
        <w:spacing w:line="480" w:lineRule="auto"/>
        <w:rPr>
          <w:rtl/>
        </w:rPr>
      </w:pPr>
    </w:p>
    <w:p w:rsidR="00A07FD0" w:rsidRPr="00F43A02" w:rsidRDefault="00A07FD0" w:rsidP="00A07FD0">
      <w:pPr>
        <w:bidi/>
        <w:spacing w:line="480" w:lineRule="auto"/>
        <w:rPr>
          <w:color w:val="0070C0"/>
          <w:rtl/>
        </w:rPr>
      </w:pPr>
      <w:r w:rsidRPr="00F43A02">
        <w:rPr>
          <w:rFonts w:hint="cs"/>
          <w:color w:val="0070C0"/>
          <w:sz w:val="28"/>
          <w:szCs w:val="28"/>
          <w:rtl/>
        </w:rPr>
        <w:lastRenderedPageBreak/>
        <w:t>ثانيا : المؤهلات العلمية</w:t>
      </w:r>
    </w:p>
    <w:p w:rsidR="00A07FD0" w:rsidRDefault="00A07FD0" w:rsidP="00A07FD0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الثانوية الأزهرية سنة : 1998 م</w:t>
      </w:r>
    </w:p>
    <w:p w:rsidR="00C91867" w:rsidRDefault="00A07FD0" w:rsidP="00C91867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2 </w:t>
      </w:r>
      <w:r>
        <w:rPr>
          <w:rtl/>
        </w:rPr>
        <w:t>–</w:t>
      </w:r>
      <w:r w:rsidR="00A62504">
        <w:rPr>
          <w:rFonts w:hint="cs"/>
          <w:rtl/>
        </w:rPr>
        <w:t xml:space="preserve"> الإجازة العالية الليسانس في</w:t>
      </w:r>
      <w:r>
        <w:rPr>
          <w:rFonts w:hint="cs"/>
          <w:rtl/>
        </w:rPr>
        <w:t xml:space="preserve"> الآداب والتربية شعبة اللغة العربية جامعة الأزهر سنة : 2002 م</w:t>
      </w:r>
    </w:p>
    <w:p w:rsidR="004933DE" w:rsidRDefault="004933DE" w:rsidP="006D0AE3">
      <w:pPr>
        <w:bidi/>
        <w:spacing w:line="480" w:lineRule="auto"/>
        <w:rPr>
          <w:rtl/>
          <w:lang w:bidi="ar-AE"/>
        </w:rPr>
      </w:pPr>
      <w:r>
        <w:rPr>
          <w:rFonts w:hint="cs"/>
          <w:rtl/>
        </w:rPr>
        <w:t xml:space="preserve">3 </w:t>
      </w:r>
      <w:r>
        <w:rPr>
          <w:rtl/>
        </w:rPr>
        <w:t>–</w:t>
      </w:r>
      <w:r w:rsidR="006D0AE3">
        <w:rPr>
          <w:rFonts w:hint="cs"/>
          <w:rtl/>
        </w:rPr>
        <w:t xml:space="preserve"> </w:t>
      </w:r>
      <w:r>
        <w:rPr>
          <w:rFonts w:hint="cs"/>
          <w:rtl/>
        </w:rPr>
        <w:t xml:space="preserve">ماجستير فى الأدب العربى والنقد الأدبى </w:t>
      </w:r>
      <w:r>
        <w:rPr>
          <w:rtl/>
        </w:rPr>
        <w:t>–</w:t>
      </w:r>
      <w:r>
        <w:rPr>
          <w:rFonts w:hint="cs"/>
          <w:rtl/>
        </w:rPr>
        <w:t xml:space="preserve"> جامعة المدينة العالمية </w:t>
      </w:r>
      <w:r w:rsidR="00773388">
        <w:rPr>
          <w:rFonts w:hint="cs"/>
          <w:rtl/>
          <w:lang w:bidi="ar-AE"/>
        </w:rPr>
        <w:t>201</w:t>
      </w:r>
      <w:r w:rsidR="006D0AE3">
        <w:rPr>
          <w:rFonts w:hint="cs"/>
          <w:rtl/>
          <w:lang w:bidi="ar-AE"/>
        </w:rPr>
        <w:t>5</w:t>
      </w:r>
    </w:p>
    <w:p w:rsidR="00A07FD0" w:rsidRPr="00F43A02" w:rsidRDefault="00A07FD0" w:rsidP="00A07FD0">
      <w:pPr>
        <w:bidi/>
        <w:spacing w:line="480" w:lineRule="auto"/>
        <w:rPr>
          <w:color w:val="0070C0"/>
          <w:rtl/>
        </w:rPr>
      </w:pPr>
      <w:r w:rsidRPr="00F43A02">
        <w:rPr>
          <w:rFonts w:hint="cs"/>
          <w:color w:val="0070C0"/>
          <w:sz w:val="28"/>
          <w:szCs w:val="28"/>
          <w:rtl/>
        </w:rPr>
        <w:t>ثالثا : الخبرات الوظيفية والتدريسية</w:t>
      </w:r>
    </w:p>
    <w:p w:rsidR="00A07FD0" w:rsidRDefault="00A07FD0" w:rsidP="00A07FD0">
      <w:pPr>
        <w:bidi/>
        <w:spacing w:line="480" w:lineRule="auto"/>
        <w:rPr>
          <w:rtl/>
        </w:rPr>
      </w:pPr>
      <w:r>
        <w:rPr>
          <w:rFonts w:hint="cs"/>
          <w:rtl/>
        </w:rPr>
        <w:t>1 -  مدرس اللغة الع</w:t>
      </w:r>
      <w:r w:rsidR="004C2695">
        <w:rPr>
          <w:rFonts w:hint="cs"/>
          <w:rtl/>
        </w:rPr>
        <w:t>ربية والعلوم الإسلامية في</w:t>
      </w:r>
      <w:r>
        <w:rPr>
          <w:rFonts w:hint="cs"/>
          <w:rtl/>
        </w:rPr>
        <w:t xml:space="preserve"> مدارس خاصة بمصر : 2002 : 2004</w:t>
      </w:r>
    </w:p>
    <w:p w:rsidR="001D2EE0" w:rsidRDefault="00A07FD0" w:rsidP="00A07FD0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2 </w:t>
      </w:r>
      <w:r>
        <w:rPr>
          <w:rtl/>
        </w:rPr>
        <w:t>–</w:t>
      </w:r>
      <w:r>
        <w:rPr>
          <w:rFonts w:hint="cs"/>
          <w:rtl/>
        </w:rPr>
        <w:t xml:space="preserve"> مدير مكتب تحفيظ القرآن و اللغة العربية </w:t>
      </w:r>
      <w:r w:rsidR="0043616A">
        <w:rPr>
          <w:rFonts w:hint="cs"/>
          <w:rtl/>
        </w:rPr>
        <w:t>بقرية كفر الصارم البحري</w:t>
      </w:r>
      <w:r w:rsidR="001D2EE0">
        <w:rPr>
          <w:rtl/>
        </w:rPr>
        <w:t>–</w:t>
      </w:r>
      <w:r w:rsidR="001D2EE0">
        <w:rPr>
          <w:rFonts w:hint="cs"/>
          <w:rtl/>
        </w:rPr>
        <w:t xml:space="preserve"> مصر</w:t>
      </w:r>
    </w:p>
    <w:p w:rsidR="001D2EE0" w:rsidRDefault="001D2EE0" w:rsidP="001D2EE0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3 </w:t>
      </w:r>
      <w:r>
        <w:rPr>
          <w:rtl/>
        </w:rPr>
        <w:t>–</w:t>
      </w:r>
      <w:r>
        <w:rPr>
          <w:rFonts w:hint="cs"/>
          <w:rtl/>
        </w:rPr>
        <w:t xml:space="preserve"> مدرس اللغة العربية و القرآن الكريم </w:t>
      </w:r>
      <w:r>
        <w:rPr>
          <w:rtl/>
        </w:rPr>
        <w:t>–</w:t>
      </w:r>
      <w:r>
        <w:rPr>
          <w:rFonts w:hint="cs"/>
          <w:rtl/>
        </w:rPr>
        <w:t xml:space="preserve"> معهد السعيدية </w:t>
      </w:r>
      <w:r>
        <w:rPr>
          <w:rtl/>
        </w:rPr>
        <w:t>–</w:t>
      </w:r>
      <w:r>
        <w:rPr>
          <w:rFonts w:hint="cs"/>
          <w:rtl/>
        </w:rPr>
        <w:t>سرمبان</w:t>
      </w:r>
      <w:r>
        <w:rPr>
          <w:rtl/>
        </w:rPr>
        <w:t>–</w:t>
      </w:r>
      <w:r>
        <w:rPr>
          <w:rFonts w:hint="cs"/>
          <w:rtl/>
        </w:rPr>
        <w:t xml:space="preserve"> نجرى سمبلان</w:t>
      </w:r>
      <w:r>
        <w:rPr>
          <w:rtl/>
        </w:rPr>
        <w:t>–</w:t>
      </w:r>
      <w:r>
        <w:rPr>
          <w:rFonts w:hint="cs"/>
          <w:rtl/>
        </w:rPr>
        <w:t xml:space="preserve"> ماليزيا : 2004 : 2005</w:t>
      </w:r>
    </w:p>
    <w:p w:rsidR="001D2EE0" w:rsidRDefault="001D2EE0" w:rsidP="007A09A5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4 </w:t>
      </w:r>
      <w:r>
        <w:rPr>
          <w:rtl/>
        </w:rPr>
        <w:t>–</w:t>
      </w:r>
      <w:r>
        <w:rPr>
          <w:rFonts w:hint="cs"/>
          <w:rtl/>
        </w:rPr>
        <w:t xml:space="preserve"> مدرس اللغة العربية والقرآن الكريم </w:t>
      </w:r>
      <w:r>
        <w:rPr>
          <w:rtl/>
        </w:rPr>
        <w:t>–</w:t>
      </w:r>
      <w:r>
        <w:rPr>
          <w:rFonts w:hint="cs"/>
          <w:rtl/>
        </w:rPr>
        <w:t xml:space="preserve"> معهد دار الأنوار </w:t>
      </w:r>
      <w:r>
        <w:rPr>
          <w:rtl/>
        </w:rPr>
        <w:t>–</w:t>
      </w:r>
      <w:r>
        <w:rPr>
          <w:rFonts w:hint="cs"/>
          <w:rtl/>
        </w:rPr>
        <w:t>كوتابهاروكلنتن</w:t>
      </w:r>
      <w:r>
        <w:rPr>
          <w:rtl/>
        </w:rPr>
        <w:t>–</w:t>
      </w:r>
      <w:r>
        <w:rPr>
          <w:rFonts w:hint="cs"/>
          <w:rtl/>
        </w:rPr>
        <w:t xml:space="preserve"> ماليزيا : 200</w:t>
      </w:r>
      <w:r w:rsidR="007A09A5">
        <w:rPr>
          <w:rFonts w:hint="cs"/>
          <w:rtl/>
        </w:rPr>
        <w:t>4</w:t>
      </w:r>
      <w:r>
        <w:rPr>
          <w:rFonts w:hint="cs"/>
          <w:rtl/>
        </w:rPr>
        <w:t xml:space="preserve"> : 2008</w:t>
      </w:r>
    </w:p>
    <w:p w:rsidR="001D2EE0" w:rsidRDefault="001D2EE0" w:rsidP="001D2EE0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5 </w:t>
      </w:r>
      <w:r>
        <w:rPr>
          <w:rtl/>
        </w:rPr>
        <w:t>–</w:t>
      </w:r>
      <w:r>
        <w:rPr>
          <w:rFonts w:hint="cs"/>
          <w:rtl/>
        </w:rPr>
        <w:t xml:space="preserve"> محاضر للغة العربية والعلوم الإسلامية بجامعة جيبترا الإسلامية </w:t>
      </w:r>
      <w:r>
        <w:rPr>
          <w:rtl/>
        </w:rPr>
        <w:t>–</w:t>
      </w:r>
      <w:r>
        <w:rPr>
          <w:rFonts w:hint="cs"/>
          <w:rtl/>
        </w:rPr>
        <w:t>كلنتن</w:t>
      </w:r>
      <w:r>
        <w:rPr>
          <w:rtl/>
        </w:rPr>
        <w:t>–</w:t>
      </w:r>
      <w:r>
        <w:rPr>
          <w:rFonts w:hint="cs"/>
          <w:rtl/>
        </w:rPr>
        <w:t xml:space="preserve"> ماليزيا : 2005 : 2007</w:t>
      </w:r>
    </w:p>
    <w:p w:rsidR="00F43889" w:rsidRDefault="001D2EE0" w:rsidP="001D2EE0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6 </w:t>
      </w:r>
      <w:r>
        <w:rPr>
          <w:rtl/>
        </w:rPr>
        <w:t>–</w:t>
      </w:r>
      <w:r>
        <w:rPr>
          <w:rFonts w:hint="cs"/>
          <w:rtl/>
        </w:rPr>
        <w:t xml:space="preserve"> محاضر للغة العربية و القرآن والتجويد بكلية الدراسات الإسلامية والعربية </w:t>
      </w:r>
      <w:r>
        <w:rPr>
          <w:rtl/>
        </w:rPr>
        <w:t>–</w:t>
      </w:r>
      <w:r>
        <w:rPr>
          <w:rFonts w:hint="cs"/>
          <w:rtl/>
        </w:rPr>
        <w:t xml:space="preserve"> انتصار </w:t>
      </w:r>
      <w:r>
        <w:rPr>
          <w:rtl/>
        </w:rPr>
        <w:t>–</w:t>
      </w:r>
      <w:r>
        <w:rPr>
          <w:rFonts w:hint="cs"/>
          <w:rtl/>
        </w:rPr>
        <w:t>كاجن</w:t>
      </w:r>
      <w:r>
        <w:rPr>
          <w:rtl/>
        </w:rPr>
        <w:t>–</w:t>
      </w:r>
      <w:r>
        <w:rPr>
          <w:rFonts w:hint="cs"/>
          <w:rtl/>
        </w:rPr>
        <w:t xml:space="preserve"> ماليزيا : 2008</w:t>
      </w:r>
    </w:p>
    <w:p w:rsidR="00F43889" w:rsidRDefault="00F43889" w:rsidP="00F43889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7 </w:t>
      </w:r>
      <w:r>
        <w:rPr>
          <w:rtl/>
        </w:rPr>
        <w:t>–</w:t>
      </w:r>
      <w:r>
        <w:rPr>
          <w:rFonts w:hint="cs"/>
          <w:rtl/>
        </w:rPr>
        <w:t xml:space="preserve"> إعداد وإشراف على دورات للغ</w:t>
      </w:r>
      <w:r w:rsidR="004C2695">
        <w:rPr>
          <w:rFonts w:hint="cs"/>
          <w:rtl/>
        </w:rPr>
        <w:t>ة العربية ، والتجويد للمعلمين في كل المعاهد التي</w:t>
      </w:r>
      <w:r>
        <w:rPr>
          <w:rFonts w:hint="cs"/>
          <w:rtl/>
        </w:rPr>
        <w:t xml:space="preserve"> عملت بها</w:t>
      </w:r>
    </w:p>
    <w:p w:rsidR="00F43889" w:rsidRDefault="00F43889" w:rsidP="00E60FE3">
      <w:pPr>
        <w:bidi/>
        <w:spacing w:line="480" w:lineRule="auto"/>
        <w:rPr>
          <w:rtl/>
        </w:rPr>
      </w:pPr>
      <w:r>
        <w:rPr>
          <w:rFonts w:hint="cs"/>
          <w:rtl/>
        </w:rPr>
        <w:t>8 - إعداد وإشراف على دورات للغة العربية ، والتجويد</w:t>
      </w:r>
      <w:r w:rsidR="004C2695">
        <w:rPr>
          <w:rFonts w:hint="cs"/>
          <w:rtl/>
        </w:rPr>
        <w:t>للطلاب في</w:t>
      </w:r>
      <w:r>
        <w:rPr>
          <w:rFonts w:hint="cs"/>
          <w:rtl/>
        </w:rPr>
        <w:t xml:space="preserve"> كل</w:t>
      </w:r>
      <w:r w:rsidR="004C2695">
        <w:rPr>
          <w:rFonts w:hint="cs"/>
          <w:rtl/>
        </w:rPr>
        <w:t xml:space="preserve"> المعاهد التي</w:t>
      </w:r>
      <w:r w:rsidR="00E60FE3">
        <w:rPr>
          <w:rFonts w:hint="cs"/>
          <w:rtl/>
        </w:rPr>
        <w:t>عملت</w:t>
      </w:r>
      <w:r>
        <w:rPr>
          <w:rFonts w:hint="cs"/>
          <w:rtl/>
        </w:rPr>
        <w:t xml:space="preserve"> بها.</w:t>
      </w:r>
    </w:p>
    <w:p w:rsidR="00F43889" w:rsidRDefault="00F43889" w:rsidP="00F43889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9 </w:t>
      </w:r>
      <w:r>
        <w:rPr>
          <w:rtl/>
        </w:rPr>
        <w:t>–</w:t>
      </w:r>
      <w:r w:rsidR="007A09A5">
        <w:rPr>
          <w:rFonts w:hint="cs"/>
          <w:rtl/>
        </w:rPr>
        <w:t>الاشتراك كمحاضر في</w:t>
      </w:r>
      <w:r>
        <w:rPr>
          <w:rFonts w:hint="cs"/>
          <w:rtl/>
        </w:rPr>
        <w:t xml:space="preserve"> دورة تدريبية للغة العربية الفصحى ، واللهجة العامية المصرية للطلاب الماليزيين الذاهبين للأزهر لإتمام دراستهم. تحت إشراف رئيس وزراء ولاية نجرى سمبلان : داتو حاج محمد حسن.</w:t>
      </w:r>
    </w:p>
    <w:p w:rsidR="002B76C3" w:rsidRDefault="00F43889" w:rsidP="00F43889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10 </w:t>
      </w:r>
      <w:r>
        <w:rPr>
          <w:rtl/>
        </w:rPr>
        <w:t>–</w:t>
      </w:r>
      <w:r>
        <w:rPr>
          <w:rFonts w:hint="cs"/>
          <w:rtl/>
        </w:rPr>
        <w:t xml:space="preserve"> العمل </w:t>
      </w:r>
      <w:r w:rsidR="00B03804">
        <w:rPr>
          <w:rFonts w:hint="cs"/>
          <w:rtl/>
        </w:rPr>
        <w:t>كمستشار</w:t>
      </w:r>
      <w:r>
        <w:rPr>
          <w:rFonts w:hint="cs"/>
          <w:rtl/>
        </w:rPr>
        <w:t xml:space="preserve"> ومدرس للغة العربية للطلاب الماليزيين الذاهبين لإتمام دراستهم </w:t>
      </w:r>
      <w:r w:rsidR="00B03804">
        <w:rPr>
          <w:rFonts w:hint="cs"/>
          <w:rtl/>
        </w:rPr>
        <w:t>في</w:t>
      </w:r>
      <w:r w:rsidR="002B76C3">
        <w:rPr>
          <w:rFonts w:hint="cs"/>
          <w:rtl/>
        </w:rPr>
        <w:t xml:space="preserve"> جامعات باكستان والهند وبعض الدول العربية </w:t>
      </w:r>
      <w:r w:rsidR="002B76C3">
        <w:rPr>
          <w:rtl/>
        </w:rPr>
        <w:t>–</w:t>
      </w:r>
      <w:r w:rsidR="002B76C3">
        <w:rPr>
          <w:rFonts w:hint="cs"/>
          <w:rtl/>
        </w:rPr>
        <w:t xml:space="preserve"> بمعهد دار القرآن والحديث بباسير بكين </w:t>
      </w:r>
      <w:r w:rsidR="002B76C3">
        <w:rPr>
          <w:rtl/>
        </w:rPr>
        <w:t>–</w:t>
      </w:r>
      <w:r w:rsidR="002B76C3">
        <w:rPr>
          <w:rFonts w:hint="cs"/>
          <w:rtl/>
        </w:rPr>
        <w:t>كلنتن</w:t>
      </w:r>
      <w:r w:rsidR="002B76C3">
        <w:rPr>
          <w:rtl/>
        </w:rPr>
        <w:t>–</w:t>
      </w:r>
      <w:r w:rsidR="002B76C3">
        <w:rPr>
          <w:rFonts w:hint="cs"/>
          <w:rtl/>
        </w:rPr>
        <w:t xml:space="preserve"> ماليزيا.</w:t>
      </w:r>
    </w:p>
    <w:p w:rsidR="002B76C3" w:rsidRDefault="002B76C3" w:rsidP="002B76C3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11 </w:t>
      </w:r>
      <w:r>
        <w:rPr>
          <w:rtl/>
        </w:rPr>
        <w:t>–</w:t>
      </w:r>
      <w:r w:rsidR="00B03804">
        <w:rPr>
          <w:rFonts w:hint="cs"/>
          <w:rtl/>
        </w:rPr>
        <w:t>الاشتراك في ملتقى القرآن الكريم الثاني المقام في</w:t>
      </w:r>
      <w:r>
        <w:rPr>
          <w:rFonts w:hint="cs"/>
          <w:rtl/>
        </w:rPr>
        <w:t xml:space="preserve"> كوتا بهارو</w:t>
      </w:r>
      <w:r>
        <w:rPr>
          <w:rtl/>
        </w:rPr>
        <w:t>–</w:t>
      </w:r>
      <w:r>
        <w:rPr>
          <w:rFonts w:hint="cs"/>
          <w:rtl/>
        </w:rPr>
        <w:t>كلنتن</w:t>
      </w:r>
      <w:r>
        <w:rPr>
          <w:rtl/>
        </w:rPr>
        <w:t>–</w:t>
      </w:r>
      <w:r>
        <w:rPr>
          <w:rFonts w:hint="cs"/>
          <w:rtl/>
        </w:rPr>
        <w:t xml:space="preserve"> ماليزيا تحت إشراف الهيئة العالمية لتحفيظ القرآن، والمنظمة الإسلامية للتربية والعلوم والثقافة.</w:t>
      </w:r>
    </w:p>
    <w:p w:rsidR="002B76C3" w:rsidRDefault="002B76C3" w:rsidP="002B76C3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12 </w:t>
      </w:r>
      <w:r>
        <w:rPr>
          <w:rtl/>
        </w:rPr>
        <w:t>–</w:t>
      </w:r>
      <w:r>
        <w:rPr>
          <w:rFonts w:hint="cs"/>
          <w:rtl/>
        </w:rPr>
        <w:t xml:space="preserve"> مستشار ومحاضر للغة</w:t>
      </w:r>
      <w:r w:rsidR="00B03804">
        <w:rPr>
          <w:rFonts w:hint="cs"/>
          <w:rtl/>
        </w:rPr>
        <w:t xml:space="preserve"> العربية والتجويد بالمركز العربي</w:t>
      </w:r>
      <w:r>
        <w:rPr>
          <w:rFonts w:hint="cs"/>
          <w:rtl/>
        </w:rPr>
        <w:t xml:space="preserve"> للتدريب </w:t>
      </w:r>
      <w:r w:rsidR="00B03804">
        <w:rPr>
          <w:rFonts w:hint="cs"/>
          <w:rtl/>
        </w:rPr>
        <w:t>والاستشارة</w:t>
      </w:r>
      <w:r>
        <w:rPr>
          <w:rFonts w:hint="cs"/>
          <w:rtl/>
        </w:rPr>
        <w:t xml:space="preserve"> ببندر بهاروبغى</w:t>
      </w:r>
      <w:r>
        <w:rPr>
          <w:rtl/>
        </w:rPr>
        <w:t>–</w:t>
      </w:r>
      <w:r>
        <w:rPr>
          <w:rFonts w:hint="cs"/>
          <w:rtl/>
        </w:rPr>
        <w:t>سلانجور</w:t>
      </w:r>
      <w:r>
        <w:rPr>
          <w:rtl/>
        </w:rPr>
        <w:t>–</w:t>
      </w:r>
      <w:r>
        <w:rPr>
          <w:rFonts w:hint="cs"/>
          <w:rtl/>
        </w:rPr>
        <w:t xml:space="preserve"> ماليزيا.</w:t>
      </w:r>
    </w:p>
    <w:p w:rsidR="009345C1" w:rsidRDefault="009345C1" w:rsidP="00864944">
      <w:pPr>
        <w:bidi/>
        <w:spacing w:line="480" w:lineRule="auto"/>
        <w:rPr>
          <w:rtl/>
          <w:lang w:bidi="ar-AE"/>
        </w:rPr>
      </w:pPr>
      <w:r>
        <w:rPr>
          <w:rFonts w:hint="cs"/>
          <w:rtl/>
        </w:rPr>
        <w:t xml:space="preserve">13 </w:t>
      </w:r>
      <w:r>
        <w:rPr>
          <w:rtl/>
        </w:rPr>
        <w:t>–</w:t>
      </w:r>
      <w:r>
        <w:rPr>
          <w:rFonts w:hint="cs"/>
          <w:rtl/>
        </w:rPr>
        <w:t xml:space="preserve"> مدرس اللغة العربية والتربية الإسلامية </w:t>
      </w:r>
      <w:r w:rsidR="00B03804">
        <w:rPr>
          <w:rFonts w:hint="cs"/>
          <w:rtl/>
        </w:rPr>
        <w:t>بمدرسة</w:t>
      </w:r>
      <w:r>
        <w:rPr>
          <w:rFonts w:hint="cs"/>
          <w:rtl/>
        </w:rPr>
        <w:t xml:space="preserve"> الحكمة الخاصة </w:t>
      </w:r>
      <w:r>
        <w:rPr>
          <w:rtl/>
        </w:rPr>
        <w:t>–</w:t>
      </w:r>
      <w:r>
        <w:rPr>
          <w:rFonts w:hint="cs"/>
          <w:rtl/>
        </w:rPr>
        <w:t xml:space="preserve"> بدولة الإمارات العربية المتحدة من 2009 حتى </w:t>
      </w:r>
      <w:r w:rsidR="00864944">
        <w:rPr>
          <w:rFonts w:hint="cs"/>
          <w:rtl/>
        </w:rPr>
        <w:t>2013</w:t>
      </w:r>
    </w:p>
    <w:p w:rsidR="00C91867" w:rsidRDefault="00C021DA" w:rsidP="0036789C">
      <w:pPr>
        <w:bidi/>
        <w:spacing w:line="480" w:lineRule="auto"/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 xml:space="preserve">14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رئيس قسم اللغة العربية وال</w:t>
      </w:r>
      <w:r w:rsidR="0000076D">
        <w:rPr>
          <w:rFonts w:hint="cs"/>
          <w:rtl/>
          <w:lang w:bidi="ar-AE"/>
        </w:rPr>
        <w:t xml:space="preserve">تحفيظ فى معاهد الدينية الإسلامية موارا بونغوا </w:t>
      </w:r>
      <w:r w:rsidR="0000076D">
        <w:rPr>
          <w:rtl/>
          <w:lang w:bidi="ar-AE"/>
        </w:rPr>
        <w:t>–</w:t>
      </w:r>
      <w:r w:rsidR="0000076D">
        <w:rPr>
          <w:rFonts w:hint="cs"/>
          <w:rtl/>
          <w:lang w:bidi="ar-AE"/>
        </w:rPr>
        <w:t xml:space="preserve"> جامبى </w:t>
      </w:r>
      <w:r w:rsidR="0000076D">
        <w:rPr>
          <w:rtl/>
          <w:lang w:bidi="ar-AE"/>
        </w:rPr>
        <w:t>–</w:t>
      </w:r>
      <w:r w:rsidR="0000076D">
        <w:rPr>
          <w:rFonts w:hint="cs"/>
          <w:rtl/>
          <w:lang w:bidi="ar-AE"/>
        </w:rPr>
        <w:t xml:space="preserve"> اندونيسيا 2014</w:t>
      </w:r>
    </w:p>
    <w:p w:rsidR="006D0AE3" w:rsidRDefault="006D0AE3" w:rsidP="006D0AE3">
      <w:pPr>
        <w:bidi/>
        <w:spacing w:line="480" w:lineRule="auto"/>
        <w:rPr>
          <w:rtl/>
          <w:lang w:bidi="ar-AE"/>
        </w:rPr>
      </w:pPr>
      <w:r>
        <w:rPr>
          <w:rFonts w:hint="cs"/>
          <w:rtl/>
          <w:lang w:bidi="ar-AE"/>
        </w:rPr>
        <w:t xml:space="preserve">15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مدرس أول اللغة العربية والتربية الإسلامية في المدرسة الليبية داماي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ماليزيا 2015</w:t>
      </w:r>
    </w:p>
    <w:p w:rsidR="00F43A02" w:rsidRPr="00F43A02" w:rsidRDefault="00F43A02" w:rsidP="002B76C3">
      <w:pPr>
        <w:bidi/>
        <w:spacing w:line="480" w:lineRule="auto"/>
        <w:rPr>
          <w:color w:val="0070C0"/>
          <w:rtl/>
        </w:rPr>
      </w:pPr>
      <w:r w:rsidRPr="00F43A02">
        <w:rPr>
          <w:rFonts w:hint="cs"/>
          <w:color w:val="0070C0"/>
          <w:sz w:val="28"/>
          <w:szCs w:val="28"/>
          <w:rtl/>
        </w:rPr>
        <w:t>رابعا : الخبرات الإضافية</w:t>
      </w:r>
    </w:p>
    <w:p w:rsidR="005D3FC1" w:rsidRDefault="005D3FC1" w:rsidP="00F43A02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 w:rsidR="00B03804">
        <w:rPr>
          <w:rFonts w:hint="cs"/>
          <w:rtl/>
        </w:rPr>
        <w:t xml:space="preserve"> حاصل على الإجازة في</w:t>
      </w:r>
      <w:r>
        <w:rPr>
          <w:rFonts w:hint="cs"/>
          <w:rtl/>
        </w:rPr>
        <w:t xml:space="preserve"> القرآن الكريم برواية حفص عن عاصم من طريق الشاطبية</w:t>
      </w:r>
    </w:p>
    <w:p w:rsidR="005D3FC1" w:rsidRDefault="005D3FC1" w:rsidP="005D3FC1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   2 </w:t>
      </w:r>
      <w:r>
        <w:rPr>
          <w:rtl/>
        </w:rPr>
        <w:t>–</w:t>
      </w:r>
      <w:r w:rsidR="00B03804">
        <w:rPr>
          <w:rFonts w:hint="cs"/>
          <w:rtl/>
        </w:rPr>
        <w:t xml:space="preserve"> حاصل على إجازة في ألفية ابن مالك في</w:t>
      </w:r>
      <w:r>
        <w:rPr>
          <w:rFonts w:hint="cs"/>
          <w:rtl/>
        </w:rPr>
        <w:t xml:space="preserve"> النحو والصرف.</w:t>
      </w:r>
    </w:p>
    <w:p w:rsidR="005D3FC1" w:rsidRDefault="005D3FC1" w:rsidP="005D3FC1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   3 </w:t>
      </w:r>
      <w:r>
        <w:rPr>
          <w:rtl/>
        </w:rPr>
        <w:t>–</w:t>
      </w:r>
      <w:r w:rsidR="00A31806">
        <w:rPr>
          <w:rFonts w:hint="cs"/>
          <w:rtl/>
        </w:rPr>
        <w:t>الاشتراك كباحث في</w:t>
      </w:r>
      <w:r>
        <w:rPr>
          <w:rFonts w:hint="cs"/>
          <w:rtl/>
        </w:rPr>
        <w:t xml:space="preserve"> مشروع لقمان </w:t>
      </w:r>
      <w:r w:rsidR="00A31806">
        <w:rPr>
          <w:rFonts w:hint="cs"/>
          <w:rtl/>
        </w:rPr>
        <w:t>الإلكتروني</w:t>
      </w:r>
      <w:r>
        <w:rPr>
          <w:rFonts w:hint="cs"/>
          <w:rtl/>
        </w:rPr>
        <w:t xml:space="preserve"> لتجميع الآيات </w:t>
      </w:r>
      <w:r w:rsidR="00A31806">
        <w:rPr>
          <w:rFonts w:hint="cs"/>
          <w:rtl/>
        </w:rPr>
        <w:t>المتشابهة وربطها بأحاديث البخاري</w:t>
      </w:r>
      <w:r>
        <w:rPr>
          <w:rFonts w:hint="cs"/>
          <w:rtl/>
        </w:rPr>
        <w:t>. تابع لشركة إنوفاسيا</w:t>
      </w:r>
      <w:r>
        <w:rPr>
          <w:rtl/>
        </w:rPr>
        <w:t>–</w:t>
      </w:r>
      <w:r>
        <w:rPr>
          <w:rFonts w:hint="cs"/>
          <w:rtl/>
        </w:rPr>
        <w:t xml:space="preserve"> كوالالمبور </w:t>
      </w:r>
      <w:r>
        <w:rPr>
          <w:rtl/>
        </w:rPr>
        <w:t>–</w:t>
      </w:r>
      <w:r>
        <w:rPr>
          <w:rFonts w:hint="cs"/>
          <w:rtl/>
        </w:rPr>
        <w:t xml:space="preserve"> ماليزيا.</w:t>
      </w:r>
    </w:p>
    <w:p w:rsidR="005D5B95" w:rsidRDefault="003F2187" w:rsidP="005D3FC1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   4  - حاصل على العضو المثالي في الملتقى السنوي</w:t>
      </w:r>
      <w:r w:rsidR="005D3FC1">
        <w:rPr>
          <w:rFonts w:hint="cs"/>
          <w:rtl/>
        </w:rPr>
        <w:t xml:space="preserve"> التابع للندوة العالمية </w:t>
      </w:r>
      <w:r w:rsidR="005D5B95">
        <w:rPr>
          <w:rtl/>
        </w:rPr>
        <w:t>–</w:t>
      </w:r>
      <w:r w:rsidR="005D5B95">
        <w:rPr>
          <w:rFonts w:hint="cs"/>
          <w:rtl/>
        </w:rPr>
        <w:t xml:space="preserve"> مكتب ماليزيا  المقام فى مدينة بورديكسون</w:t>
      </w:r>
      <w:r w:rsidR="005D5B95">
        <w:rPr>
          <w:rtl/>
        </w:rPr>
        <w:t>–</w:t>
      </w:r>
      <w:r w:rsidR="005D5B95">
        <w:rPr>
          <w:rFonts w:hint="cs"/>
          <w:rtl/>
        </w:rPr>
        <w:t xml:space="preserve"> ماليزيا 2007 م.</w:t>
      </w:r>
    </w:p>
    <w:p w:rsidR="005D5B95" w:rsidRDefault="005D5B95" w:rsidP="005D5B95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   5 </w:t>
      </w:r>
      <w:r>
        <w:rPr>
          <w:rtl/>
        </w:rPr>
        <w:t>–</w:t>
      </w:r>
      <w:r w:rsidR="002553A1">
        <w:rPr>
          <w:rFonts w:hint="cs"/>
          <w:rtl/>
        </w:rPr>
        <w:t xml:space="preserve"> حاصل على إجازة في</w:t>
      </w:r>
      <w:r>
        <w:rPr>
          <w:rFonts w:hint="cs"/>
          <w:rtl/>
        </w:rPr>
        <w:t xml:space="preserve"> مصطلح الحديث.</w:t>
      </w:r>
    </w:p>
    <w:p w:rsidR="005D5B95" w:rsidRDefault="005D5B95" w:rsidP="005D5B95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   6 </w:t>
      </w:r>
      <w:r>
        <w:rPr>
          <w:rtl/>
        </w:rPr>
        <w:t>–</w:t>
      </w:r>
      <w:r w:rsidR="002553A1">
        <w:rPr>
          <w:rFonts w:hint="cs"/>
          <w:rtl/>
        </w:rPr>
        <w:t xml:space="preserve"> حاصل على إجازة في الجامع الصحيح للإمام البخاري</w:t>
      </w:r>
      <w:r>
        <w:rPr>
          <w:rFonts w:hint="cs"/>
          <w:rtl/>
        </w:rPr>
        <w:t>.</w:t>
      </w:r>
    </w:p>
    <w:p w:rsidR="005D5B95" w:rsidRDefault="005D5B95" w:rsidP="00A11286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   7 </w:t>
      </w:r>
      <w:r>
        <w:rPr>
          <w:rtl/>
        </w:rPr>
        <w:t>–</w:t>
      </w:r>
      <w:r>
        <w:rPr>
          <w:rFonts w:hint="cs"/>
          <w:rtl/>
        </w:rPr>
        <w:t xml:space="preserve"> حاصل على دورة تدريبية فى تنمية المهارات الإدارية </w:t>
      </w:r>
      <w:r w:rsidR="00714B51">
        <w:rPr>
          <w:rFonts w:hint="cs"/>
          <w:rtl/>
        </w:rPr>
        <w:t>والإشرافيه</w:t>
      </w:r>
      <w:r>
        <w:rPr>
          <w:rFonts w:hint="cs"/>
          <w:rtl/>
        </w:rPr>
        <w:t xml:space="preserve"> تحت إشراف </w:t>
      </w:r>
      <w:r w:rsidR="00A11286">
        <w:rPr>
          <w:rFonts w:hint="cs"/>
          <w:rtl/>
        </w:rPr>
        <w:t>مدرسة الحكمة الخاصة - الإمارات</w:t>
      </w:r>
    </w:p>
    <w:p w:rsidR="005D5B95" w:rsidRDefault="005D5B95" w:rsidP="00C91867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   8 </w:t>
      </w:r>
      <w:r>
        <w:rPr>
          <w:rtl/>
        </w:rPr>
        <w:t>–</w:t>
      </w:r>
      <w:r>
        <w:rPr>
          <w:rFonts w:hint="cs"/>
          <w:rtl/>
        </w:rPr>
        <w:t xml:space="preserve"> حاصل على دورة فى استخدام الحاسوب فى الأغراض المختلفة : ويندوز ، وورد ،</w:t>
      </w:r>
      <w:r w:rsidR="00C91867">
        <w:rPr>
          <w:rFonts w:hint="cs"/>
          <w:rtl/>
        </w:rPr>
        <w:t xml:space="preserve">إكسل ، </w:t>
      </w:r>
      <w:r>
        <w:rPr>
          <w:rFonts w:hint="cs"/>
          <w:rtl/>
        </w:rPr>
        <w:t xml:space="preserve"> وبرامج الإنترنت.</w:t>
      </w:r>
    </w:p>
    <w:p w:rsidR="005D3FC1" w:rsidRPr="005D5B95" w:rsidRDefault="00722921" w:rsidP="005D5B95">
      <w:pPr>
        <w:bidi/>
        <w:spacing w:line="480" w:lineRule="auto"/>
        <w:rPr>
          <w:color w:val="0070C0"/>
          <w:sz w:val="28"/>
          <w:szCs w:val="28"/>
          <w:rtl/>
        </w:rPr>
      </w:pPr>
      <w:r>
        <w:rPr>
          <w:rFonts w:hint="cs"/>
          <w:color w:val="0070C0"/>
          <w:sz w:val="28"/>
          <w:szCs w:val="28"/>
          <w:rtl/>
        </w:rPr>
        <w:t>خامسا : أ</w:t>
      </w:r>
      <w:r w:rsidR="005D5B95" w:rsidRPr="005D5B95">
        <w:rPr>
          <w:rFonts w:hint="cs"/>
          <w:color w:val="0070C0"/>
          <w:sz w:val="28"/>
          <w:szCs w:val="28"/>
          <w:rtl/>
        </w:rPr>
        <w:t xml:space="preserve">نشطة عامة </w:t>
      </w:r>
    </w:p>
    <w:p w:rsidR="005D5B95" w:rsidRDefault="005D5B95" w:rsidP="005D3FC1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 w:rsidR="004C2695">
        <w:rPr>
          <w:rFonts w:hint="cs"/>
          <w:rtl/>
        </w:rPr>
        <w:t xml:space="preserve"> أمين عام اللجنة الفنية في</w:t>
      </w:r>
      <w:r w:rsidR="006D0AE3">
        <w:rPr>
          <w:rFonts w:hint="cs"/>
          <w:rtl/>
        </w:rPr>
        <w:t xml:space="preserve"> </w:t>
      </w:r>
      <w:r w:rsidR="004C2695">
        <w:rPr>
          <w:rFonts w:hint="cs"/>
          <w:rtl/>
        </w:rPr>
        <w:t>اتحاد الطلاب في</w:t>
      </w:r>
      <w:r>
        <w:rPr>
          <w:rFonts w:hint="cs"/>
          <w:rtl/>
        </w:rPr>
        <w:t xml:space="preserve"> الجامعة لمدة ثلاث سنوات.</w:t>
      </w:r>
    </w:p>
    <w:p w:rsidR="005D5B95" w:rsidRDefault="005D5B95" w:rsidP="005D5B95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2 </w:t>
      </w:r>
      <w:r>
        <w:rPr>
          <w:rtl/>
        </w:rPr>
        <w:t>–</w:t>
      </w:r>
      <w:r w:rsidR="004C2695">
        <w:rPr>
          <w:rFonts w:hint="cs"/>
          <w:rtl/>
        </w:rPr>
        <w:t xml:space="preserve"> قائد أكبر عشائر الجوالة في</w:t>
      </w:r>
      <w:r>
        <w:rPr>
          <w:rFonts w:hint="cs"/>
          <w:rtl/>
        </w:rPr>
        <w:t xml:space="preserve"> الجامعة لمدة عام.</w:t>
      </w:r>
    </w:p>
    <w:p w:rsidR="001F22FA" w:rsidRDefault="005D5B95" w:rsidP="00C91867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3 </w:t>
      </w:r>
      <w:r>
        <w:rPr>
          <w:rtl/>
        </w:rPr>
        <w:t>–</w:t>
      </w:r>
      <w:r w:rsidR="004C2695">
        <w:rPr>
          <w:rFonts w:hint="cs"/>
          <w:rtl/>
        </w:rPr>
        <w:t xml:space="preserve"> لاعب جودو سابق في</w:t>
      </w:r>
      <w:r>
        <w:rPr>
          <w:rFonts w:hint="cs"/>
          <w:rtl/>
        </w:rPr>
        <w:t xml:space="preserve"> نادى غزل المحلة الكبرى </w:t>
      </w:r>
      <w:r>
        <w:rPr>
          <w:rtl/>
        </w:rPr>
        <w:t>–</w:t>
      </w:r>
      <w:r>
        <w:rPr>
          <w:rFonts w:hint="cs"/>
          <w:rtl/>
        </w:rPr>
        <w:t xml:space="preserve"> جمهورية مصر</w:t>
      </w:r>
    </w:p>
    <w:p w:rsidR="005D3FC1" w:rsidRPr="001F22FA" w:rsidRDefault="001F22FA" w:rsidP="0036789C">
      <w:pPr>
        <w:bidi/>
        <w:spacing w:line="240" w:lineRule="auto"/>
        <w:rPr>
          <w:color w:val="0070C0"/>
          <w:rtl/>
        </w:rPr>
      </w:pPr>
      <w:r w:rsidRPr="001F22FA">
        <w:rPr>
          <w:rFonts w:hint="cs"/>
          <w:color w:val="0070C0"/>
          <w:sz w:val="28"/>
          <w:szCs w:val="28"/>
          <w:rtl/>
        </w:rPr>
        <w:t>سادسا : أشخاص يمكن الرجوع إليهم</w:t>
      </w:r>
      <w:r w:rsidR="005D3FC1" w:rsidRPr="001F22FA">
        <w:rPr>
          <w:rFonts w:hint="cs"/>
          <w:color w:val="0070C0"/>
          <w:rtl/>
        </w:rPr>
        <w:tab/>
      </w:r>
    </w:p>
    <w:p w:rsidR="0036789C" w:rsidRDefault="001F22FA" w:rsidP="006D0AE3">
      <w:pPr>
        <w:bidi/>
        <w:spacing w:line="240" w:lineRule="auto"/>
        <w:rPr>
          <w:rtl/>
        </w:rPr>
      </w:pPr>
      <w:r w:rsidRPr="001F22FA">
        <w:rPr>
          <w:rFonts w:hint="cs"/>
          <w:b/>
          <w:bCs/>
          <w:rtl/>
        </w:rPr>
        <w:t>1</w:t>
      </w:r>
      <w:r>
        <w:rPr>
          <w:rtl/>
        </w:rPr>
        <w:t>–</w:t>
      </w:r>
      <w:r>
        <w:rPr>
          <w:rFonts w:hint="cs"/>
          <w:rtl/>
        </w:rPr>
        <w:t xml:space="preserve"> د / علاء حسنى المزين محاضر فى الجامعة الإسلامية ماليزيا </w:t>
      </w:r>
      <w:r w:rsidR="006D0AE3">
        <w:rPr>
          <w:rFonts w:hint="cs"/>
          <w:rtl/>
        </w:rPr>
        <w:t xml:space="preserve">        </w:t>
      </w:r>
      <w:r>
        <w:rPr>
          <w:rFonts w:hint="cs"/>
          <w:rtl/>
        </w:rPr>
        <w:t>رقم تليفون  :  0193951773</w:t>
      </w:r>
      <w:bookmarkStart w:id="0" w:name="_GoBack"/>
      <w:bookmarkEnd w:id="0"/>
    </w:p>
    <w:p w:rsidR="001F22FA" w:rsidRDefault="001F22FA" w:rsidP="006D0AE3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2 </w:t>
      </w:r>
      <w:r>
        <w:rPr>
          <w:rtl/>
        </w:rPr>
        <w:t>–</w:t>
      </w:r>
      <w:r>
        <w:rPr>
          <w:rFonts w:hint="cs"/>
          <w:rtl/>
        </w:rPr>
        <w:t xml:space="preserve"> أ / نئ عمر بن نئ عبد العزيز مدير معهد دار الأنوار كوتابهاروكلنتن</w:t>
      </w:r>
      <w:r>
        <w:rPr>
          <w:rtl/>
        </w:rPr>
        <w:t>–</w:t>
      </w:r>
      <w:r>
        <w:rPr>
          <w:rFonts w:hint="cs"/>
          <w:rtl/>
        </w:rPr>
        <w:t xml:space="preserve"> ماليزيا</w:t>
      </w:r>
      <w:r w:rsidR="006D0AE3">
        <w:rPr>
          <w:rFonts w:hint="cs"/>
          <w:rtl/>
        </w:rPr>
        <w:t xml:space="preserve">       </w:t>
      </w:r>
      <w:r>
        <w:rPr>
          <w:rFonts w:hint="cs"/>
          <w:rtl/>
        </w:rPr>
        <w:t>رقم تليفون  : 0199629529</w:t>
      </w:r>
    </w:p>
    <w:p w:rsidR="006D0AE3" w:rsidRDefault="0000076D" w:rsidP="0036789C">
      <w:pPr>
        <w:bidi/>
        <w:spacing w:line="240" w:lineRule="auto"/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 xml:space="preserve">3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استاذ احمد عبد الكريم ماجستير فى تعليم اللغة العربية لغير الناطقين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مدرس فى المدرسة العالمية الاسلامية ماليزيا </w:t>
      </w:r>
    </w:p>
    <w:p w:rsidR="00073C1E" w:rsidRDefault="006D0AE3" w:rsidP="006D0AE3">
      <w:pPr>
        <w:bidi/>
        <w:spacing w:line="240" w:lineRule="auto"/>
        <w:rPr>
          <w:rtl/>
          <w:lang w:bidi="ar-AE"/>
        </w:rPr>
      </w:pPr>
      <w:r>
        <w:rPr>
          <w:rFonts w:hint="cs"/>
          <w:rtl/>
          <w:lang w:bidi="ar-AE"/>
        </w:rPr>
        <w:t xml:space="preserve">     </w:t>
      </w:r>
      <w:r w:rsidR="0000076D">
        <w:rPr>
          <w:rFonts w:hint="cs"/>
          <w:rtl/>
          <w:lang w:bidi="ar-AE"/>
        </w:rPr>
        <w:t xml:space="preserve">رقم التليفون 01127627789    </w:t>
      </w:r>
    </w:p>
    <w:sectPr w:rsidR="00073C1E" w:rsidSect="009C6E3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F4" w:rsidRDefault="00057FF4" w:rsidP="001F22FA">
      <w:pPr>
        <w:spacing w:before="0" w:after="0" w:line="240" w:lineRule="auto"/>
      </w:pPr>
      <w:r>
        <w:separator/>
      </w:r>
    </w:p>
  </w:endnote>
  <w:endnote w:type="continuationSeparator" w:id="1">
    <w:p w:rsidR="00057FF4" w:rsidRDefault="00057FF4" w:rsidP="001F22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0152"/>
      <w:docPartObj>
        <w:docPartGallery w:val="Page Numbers (Bottom of Page)"/>
        <w:docPartUnique/>
      </w:docPartObj>
    </w:sdtPr>
    <w:sdtContent>
      <w:p w:rsidR="009C6E35" w:rsidRDefault="009C6E35">
        <w:pPr>
          <w:pStyle w:val="Footer"/>
          <w:jc w:val="center"/>
        </w:pPr>
        <w:r>
          <w:t>[</w:t>
        </w:r>
        <w:r w:rsidR="006C657E">
          <w:fldChar w:fldCharType="begin"/>
        </w:r>
        <w:r w:rsidR="005746B8">
          <w:instrText xml:space="preserve"> PAGE   \* MERGEFORMAT </w:instrText>
        </w:r>
        <w:r w:rsidR="006C657E">
          <w:fldChar w:fldCharType="separate"/>
        </w:r>
        <w:r w:rsidR="00057FF4">
          <w:rPr>
            <w:noProof/>
          </w:rPr>
          <w:t>1</w:t>
        </w:r>
        <w:r w:rsidR="006C657E">
          <w:rPr>
            <w:noProof/>
          </w:rPr>
          <w:fldChar w:fldCharType="end"/>
        </w:r>
        <w:r>
          <w:t>]</w:t>
        </w:r>
      </w:p>
    </w:sdtContent>
  </w:sdt>
  <w:p w:rsidR="001F22FA" w:rsidRDefault="001F2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F4" w:rsidRDefault="00057FF4" w:rsidP="001F22FA">
      <w:pPr>
        <w:spacing w:before="0" w:after="0" w:line="240" w:lineRule="auto"/>
      </w:pPr>
      <w:r>
        <w:separator/>
      </w:r>
    </w:p>
  </w:footnote>
  <w:footnote w:type="continuationSeparator" w:id="1">
    <w:p w:rsidR="00057FF4" w:rsidRDefault="00057FF4" w:rsidP="001F22F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73C1E"/>
    <w:rsid w:val="0000076D"/>
    <w:rsid w:val="000463AF"/>
    <w:rsid w:val="00057FF4"/>
    <w:rsid w:val="00073C1E"/>
    <w:rsid w:val="000C53FD"/>
    <w:rsid w:val="000D6CCA"/>
    <w:rsid w:val="0019504B"/>
    <w:rsid w:val="001D2EE0"/>
    <w:rsid w:val="001F22FA"/>
    <w:rsid w:val="002553A1"/>
    <w:rsid w:val="00262F44"/>
    <w:rsid w:val="002B76C3"/>
    <w:rsid w:val="0034273A"/>
    <w:rsid w:val="0036789C"/>
    <w:rsid w:val="003F2187"/>
    <w:rsid w:val="003F7D47"/>
    <w:rsid w:val="0043616A"/>
    <w:rsid w:val="004933DE"/>
    <w:rsid w:val="004B54BF"/>
    <w:rsid w:val="004C2695"/>
    <w:rsid w:val="005746B8"/>
    <w:rsid w:val="005D3FC1"/>
    <w:rsid w:val="005D5B95"/>
    <w:rsid w:val="006C657E"/>
    <w:rsid w:val="006D0AE3"/>
    <w:rsid w:val="00714B51"/>
    <w:rsid w:val="00722921"/>
    <w:rsid w:val="00773388"/>
    <w:rsid w:val="007A09A5"/>
    <w:rsid w:val="007E2726"/>
    <w:rsid w:val="00864944"/>
    <w:rsid w:val="008C26AF"/>
    <w:rsid w:val="009345C1"/>
    <w:rsid w:val="00987392"/>
    <w:rsid w:val="009C6E35"/>
    <w:rsid w:val="00A07FD0"/>
    <w:rsid w:val="00A11286"/>
    <w:rsid w:val="00A31806"/>
    <w:rsid w:val="00A62504"/>
    <w:rsid w:val="00AA18B4"/>
    <w:rsid w:val="00AA21F0"/>
    <w:rsid w:val="00B03804"/>
    <w:rsid w:val="00B72480"/>
    <w:rsid w:val="00C021DA"/>
    <w:rsid w:val="00C91867"/>
    <w:rsid w:val="00E60FE3"/>
    <w:rsid w:val="00EE538C"/>
    <w:rsid w:val="00EF14B5"/>
    <w:rsid w:val="00F43889"/>
    <w:rsid w:val="00F4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tLeast"/>
        <w:ind w:lef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C1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F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1F22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2FA"/>
  </w:style>
  <w:style w:type="paragraph" w:styleId="Footer">
    <w:name w:val="footer"/>
    <w:basedOn w:val="Normal"/>
    <w:link w:val="FooterChar"/>
    <w:uiPriority w:val="99"/>
    <w:unhideWhenUsed/>
    <w:rsid w:val="001F22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FA"/>
  </w:style>
  <w:style w:type="paragraph" w:styleId="BalloonText">
    <w:name w:val="Balloon Text"/>
    <w:basedOn w:val="Normal"/>
    <w:link w:val="BalloonTextChar"/>
    <w:uiPriority w:val="99"/>
    <w:semiHidden/>
    <w:unhideWhenUsed/>
    <w:rsid w:val="00C918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2055-D8CF-4CA6-B18A-B9B5F570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</dc:creator>
  <cp:lastModifiedBy>user</cp:lastModifiedBy>
  <cp:revision>2</cp:revision>
  <dcterms:created xsi:type="dcterms:W3CDTF">2016-07-23T14:26:00Z</dcterms:created>
  <dcterms:modified xsi:type="dcterms:W3CDTF">2016-07-23T14:26:00Z</dcterms:modified>
</cp:coreProperties>
</file>